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E8B712" w14:textId="77777777" w:rsidR="006B63CF" w:rsidRPr="00B00F11" w:rsidRDefault="006B63CF" w:rsidP="006B63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JESUS LOVES ME—THIS I KNOW</w:t>
      </w:r>
    </w:p>
    <w:p w14:paraId="2AC424AD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Band of Warriors for Christ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Bishop Daniel Lantis | Take-Home Message</w:t>
      </w:r>
    </w:p>
    <w:p w14:paraId="41BFD358" w14:textId="3EB3D542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Earlier, I told you how I surrendered my life to Jesus at 20 years old. Now, after 47 years of walking with Him, I want to share what 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Scripture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ha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helped me understand about my salvation.</w:t>
      </w:r>
    </w:p>
    <w:p w14:paraId="771BB048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That night was the beginning. Through the years, I have come to understand more deeply His grace, His forgiveness, and the love He had for me even before I called on His name.</w:t>
      </w:r>
    </w:p>
    <w:p w14:paraId="7C46A7C6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Jesus loved me then. He loves me now. And He is still working on me.</w:t>
      </w:r>
    </w:p>
    <w:p w14:paraId="3D9F4D3E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Jesus loved me in my loneliness, received me when I surrendered, and continues to work in my life.</w:t>
      </w:r>
    </w:p>
    <w:p w14:paraId="2363162C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OUR FOUNDATION: JOHN 3:16–17</w:t>
      </w:r>
    </w:p>
    <w:p w14:paraId="2B5656E0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“For God so loved the world, that he gave his only begotten Son, that whosoever believeth in him should not perish, but have everlasting life.</w:t>
      </w:r>
    </w:p>
    <w:p w14:paraId="2A4F8E64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For God sent not his Son into the world to condemn the world; but that </w:t>
      </w:r>
      <w:r w:rsidRPr="00B00F11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the world through him 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might be saved.”</w:t>
      </w:r>
    </w:p>
    <w:p w14:paraId="491662F3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God’s love is personal. The “world” He loves includes you.</w:t>
      </w:r>
    </w:p>
    <w:p w14:paraId="7ADEEF3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GOD’S CREATION DECLARES HIS GLORY</w:t>
      </w:r>
    </w:p>
    <w:p w14:paraId="558B5915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1:16</w:t>
      </w:r>
    </w:p>
    <w:p w14:paraId="5DE56780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“And God made two great lights; the greater light to rule the day, and the lesser light to rule the night: he made the stars also.”</w:t>
      </w:r>
    </w:p>
    <w:p w14:paraId="44C0706B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Psalm 19:1</w:t>
      </w:r>
    </w:p>
    <w:p w14:paraId="25A58753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“The heavens declare the glory of God; and the firmament </w:t>
      </w:r>
      <w:proofErr w:type="spell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sheweth</w:t>
      </w:r>
      <w:proofErr w:type="spell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his handywork.”</w:t>
      </w:r>
    </w:p>
    <w:p w14:paraId="5A45357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The stars remind us to lift our eyes toward the Creator. For me, looking at the stars became part of a night of surrender—a night when I began to understand that I was loved.</w:t>
      </w:r>
    </w:p>
    <w:p w14:paraId="2C203C65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THROUGH HUMAN FAILURE, GOD SHOWS GRACE</w:t>
      </w:r>
    </w:p>
    <w:p w14:paraId="6BB9AA55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6:8</w:t>
      </w:r>
    </w:p>
    <w:p w14:paraId="4CC86F3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“But Noah found grace in the eyes of the LORD.”</w:t>
      </w:r>
    </w:p>
    <w:p w14:paraId="405EB5CB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The story of humanity includes sin and failure</w:t>
      </w: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, but it also reveals God’s grace. His love calls us to turn toward Him.</w:t>
      </w:r>
    </w:p>
    <w:p w14:paraId="0C71046A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GOD HEARS OUR CRY</w:t>
      </w:r>
    </w:p>
    <w:p w14:paraId="66C31DEA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I was born two months premature, weighing two pounds, and fighting for my life. Years later, while serving in the United States Navy in Portsmouth, Virginia, I struggled with drinking and deep loneliness.</w:t>
      </w:r>
    </w:p>
    <w:p w14:paraId="665F77D1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One night, I collapsed in a ditch. In my despair, I asked God to let my life end. Then I surrendered: “If you don’t want to kill me, then you can have me.”</w:t>
      </w:r>
    </w:p>
    <w:p w14:paraId="778476A6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That night became the beginning of my journey with Jesus.</w:t>
      </w:r>
    </w:p>
    <w:p w14:paraId="2FC8A376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Psalm 40:1–3</w:t>
      </w:r>
    </w:p>
    <w:p w14:paraId="3F33A196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“I waited patiently for the LORD; and he inclined unto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me, and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heard my cry.</w:t>
      </w:r>
    </w:p>
    <w:p w14:paraId="3ACAC86A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He brought me up also out of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an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horrible pit, out of the miry clay, and set my feet upon a rock, and established my goings.</w:t>
      </w:r>
    </w:p>
    <w:p w14:paraId="10776AF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And he hath put a new song in my mouth, even praise unto our God: many shall see it, and fear, and shall trust in the LORD.”</w:t>
      </w:r>
    </w:p>
    <w:p w14:paraId="504E709F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Whatever burden you carry, you can bring it honestly to God.</w:t>
      </w:r>
    </w:p>
    <w:p w14:paraId="6C437221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JESUS RECEIVES THOSE WHO COME TO HIM</w:t>
      </w:r>
    </w:p>
    <w:p w14:paraId="727E4B2E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6:37</w:t>
      </w:r>
    </w:p>
    <w:p w14:paraId="721712D4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“All that the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Father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giveth me shall come to me; and him that cometh to me I will in no wise cast out.”</w:t>
      </w:r>
    </w:p>
    <w:p w14:paraId="7A3A373D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Romans 5:8</w:t>
      </w:r>
    </w:p>
    <w:p w14:paraId="2666127A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“But God </w:t>
      </w:r>
      <w:proofErr w:type="spell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commendeth</w:t>
      </w:r>
      <w:proofErr w:type="spell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his love toward us, in that, while we were yet sinners, Christ died for us.”</w:t>
      </w:r>
    </w:p>
    <w:p w14:paraId="34DF9AC7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I came to Jesus with my drinking, regrets, and loneliness. His love was already there. You do not have to hide your brokenness before coming to Him.</w:t>
      </w:r>
    </w:p>
    <w:p w14:paraId="01419093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WE CAN SURRENDER WHAT HAS RULED OUR LIVES</w:t>
      </w:r>
    </w:p>
    <w:p w14:paraId="4B54076E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Corinthians 6:12</w:t>
      </w:r>
    </w:p>
    <w:p w14:paraId="71ADF15C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“All things are lawful unto me, but all things are not expedient: all things are lawful for me, but I will not be brought under the power of any.”</w:t>
      </w:r>
    </w:p>
    <w:p w14:paraId="39113907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For me, alcohol led toward danger. Leaving it behind became part of my obedience to Jesus.</w:t>
      </w:r>
    </w:p>
    <w:p w14:paraId="64C59CE1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Consider what has been controlling your choices. Bring it to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Christ, and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seek the support you need to walk in freedom.</w:t>
      </w:r>
    </w:p>
    <w:p w14:paraId="0C204DB1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HIS LOVE AND WORK CONTINUE</w:t>
      </w:r>
    </w:p>
    <w:p w14:paraId="4E512CA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continues to forgive—1 John 1:9</w:t>
      </w:r>
    </w:p>
    <w:p w14:paraId="1B2A189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“If we confess our sins, he is faithful and just to forgive us our sins, and to cleanse us from all unrighteousness.”</w:t>
      </w:r>
    </w:p>
    <w:p w14:paraId="38FD6B16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continues His work in us—Philippians 1:6</w:t>
      </w:r>
    </w:p>
    <w:p w14:paraId="6D0200DC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“Being confident of this very thing, that he which hath begun a good work in you will perform it until the day of Jesus Christ:”</w:t>
      </w:r>
    </w:p>
    <w:p w14:paraId="00E7D7E9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supplies our needs—Philippians 4:19</w:t>
      </w:r>
    </w:p>
    <w:p w14:paraId="5952ACFB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“But my God shall supply all your need according to his riches in glory by Christ Jesus.”</w:t>
      </w:r>
    </w:p>
    <w:p w14:paraId="53C300E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My testimony continues today. I am grateful for His forgiveness, His patient work in my life, and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His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daily care.</w:t>
      </w:r>
    </w:p>
    <w:p w14:paraId="7B05D263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TAKE THIS HOME</w:t>
      </w:r>
    </w:p>
    <w:p w14:paraId="29651C93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Jesus loved me when I felt alone. He received me when I surrendered. He forgives me when I confess my sins. And He is still working on me.</w:t>
      </w:r>
    </w:p>
    <w:p w14:paraId="2705E994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Jesus loves me—this I know, for the Bible tells me so.</w:t>
      </w:r>
    </w:p>
    <w:p w14:paraId="28DE92C2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That same Bible says, “For God so loved the world.” That includes you.</w:t>
      </w:r>
    </w:p>
    <w:p w14:paraId="7DB0D498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REFLECT THIS WEEK</w:t>
      </w:r>
    </w:p>
    <w:p w14:paraId="03D8CD4C" w14:textId="77777777" w:rsidR="006B63CF" w:rsidRPr="00B00F11" w:rsidRDefault="006B63CF" w:rsidP="006B63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What do I need to bring honestly to Jesus?</w:t>
      </w:r>
    </w:p>
    <w:p w14:paraId="2F489CAD" w14:textId="77777777" w:rsidR="006B63CF" w:rsidRPr="00B00F11" w:rsidRDefault="006B63CF" w:rsidP="006B63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What has been controlling my life that I need to surrender?</w:t>
      </w:r>
    </w:p>
    <w:p w14:paraId="0FAF57F1" w14:textId="77777777" w:rsidR="006B63CF" w:rsidRPr="00B00F11" w:rsidRDefault="006B63CF" w:rsidP="006B63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Where can I recognize God’s care and thank Him today?</w:t>
      </w:r>
    </w:p>
    <w:p w14:paraId="59126F4A" w14:textId="502A80C8" w:rsidR="00B00F11" w:rsidRPr="00B00F11" w:rsidRDefault="00B00F11" w:rsidP="006B63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>What can I do to build God’s ministry through BOWFC.ORG</w:t>
      </w:r>
    </w:p>
    <w:p w14:paraId="54CD69C7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PRAYER</w:t>
      </w:r>
    </w:p>
    <w:p w14:paraId="675FDE18" w14:textId="77777777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Lord Jesus, thank You for loving me. I come to You with my sins, my struggles, and my needs. Forgive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me, and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help me surrender my life to You. Teach me to trust Your Word, obey Your leading, and receive help as I grow. Continue Your work in </w:t>
      </w:r>
      <w:proofErr w:type="gramStart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>me, and</w:t>
      </w:r>
      <w:proofErr w:type="gramEnd"/>
      <w:r w:rsidRPr="00B00F11">
        <w:rPr>
          <w:rFonts w:ascii="Times New Roman" w:eastAsia="Times New Roman" w:hAnsi="Times New Roman" w:cs="Times New Roman"/>
          <w:kern w:val="0"/>
          <w14:ligatures w14:val="none"/>
        </w:rPr>
        <w:t xml:space="preserve"> help me share Your love with others. Amen.</w:t>
      </w:r>
    </w:p>
    <w:p w14:paraId="63D820A6" w14:textId="4E08F25C" w:rsidR="006B63CF" w:rsidRPr="00B00F11" w:rsidRDefault="006B63CF" w:rsidP="006B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D3E376" w14:textId="77777777" w:rsidR="00255DC1" w:rsidRPr="00B00F11" w:rsidRDefault="00255DC1"/>
    <w:sectPr w:rsidR="00255DC1" w:rsidRPr="00B00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6008FB"/>
    <w:multiLevelType w:val="multilevel"/>
    <w:tmpl w:val="8A24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1844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CF"/>
    <w:rsid w:val="000D48CE"/>
    <w:rsid w:val="00255DC1"/>
    <w:rsid w:val="003C6D28"/>
    <w:rsid w:val="00462B68"/>
    <w:rsid w:val="005314D4"/>
    <w:rsid w:val="0061115D"/>
    <w:rsid w:val="006B63CF"/>
    <w:rsid w:val="00AB4971"/>
    <w:rsid w:val="00B0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E4ABAD"/>
  <w15:chartTrackingRefBased/>
  <w15:docId w15:val="{B3A65CED-AD38-C640-BE53-8CFCEBA3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3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B6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B63CF"/>
    <w:rPr>
      <w:b/>
      <w:bCs/>
    </w:rPr>
  </w:style>
  <w:style w:type="character" w:styleId="Emphasis">
    <w:name w:val="Emphasis"/>
    <w:basedOn w:val="DefaultParagraphFont"/>
    <w:uiPriority w:val="20"/>
    <w:qFormat/>
    <w:rsid w:val="006B63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Lantis</dc:creator>
  <cp:keywords/>
  <dc:description/>
  <cp:lastModifiedBy>Daniel Lantis</cp:lastModifiedBy>
  <cp:revision>1</cp:revision>
  <cp:lastPrinted>2026-10-04T11:08:00Z</cp:lastPrinted>
  <dcterms:created xsi:type="dcterms:W3CDTF">2026-10-04T10:54:00Z</dcterms:created>
  <dcterms:modified xsi:type="dcterms:W3CDTF">2026-10-04T11:08:00Z</dcterms:modified>
</cp:coreProperties>
</file>